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6B" w:rsidRDefault="004C246B" w:rsidP="004C2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246B">
        <w:rPr>
          <w:rFonts w:ascii="Times New Roman" w:hAnsi="Times New Roman" w:cs="Times New Roman"/>
          <w:b/>
          <w:sz w:val="28"/>
          <w:szCs w:val="28"/>
        </w:rPr>
        <w:t>астер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246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A09" w:rsidRDefault="004C246B" w:rsidP="004C2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246B">
        <w:rPr>
          <w:rFonts w:ascii="Times New Roman" w:hAnsi="Times New Roman" w:cs="Times New Roman"/>
          <w:b/>
          <w:sz w:val="28"/>
          <w:szCs w:val="28"/>
        </w:rPr>
        <w:t>азвитие коммуникативных способностей через сюжетно-ролевые игры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246B" w:rsidRDefault="004C246B" w:rsidP="004C2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Айнетдинова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4C246B" w:rsidRPr="007E4A09" w:rsidRDefault="004C246B" w:rsidP="004C2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Центр развития ребенка №14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 xml:space="preserve">Высокая степень доступности информации и </w:t>
      </w:r>
      <w:proofErr w:type="spellStart"/>
      <w:r w:rsidRPr="007E4A0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E4A09">
        <w:rPr>
          <w:rFonts w:ascii="Times New Roman" w:hAnsi="Times New Roman" w:cs="Times New Roman"/>
          <w:sz w:val="28"/>
          <w:szCs w:val="28"/>
        </w:rPr>
        <w:t xml:space="preserve"> всех сфер жизнедеятельности общества оказали существенное влияние на образование, в том числе и на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дошкольную ступень</w:t>
      </w:r>
      <w:r w:rsidRPr="007E4A09">
        <w:rPr>
          <w:rFonts w:ascii="Times New Roman" w:hAnsi="Times New Roman" w:cs="Times New Roman"/>
          <w:sz w:val="28"/>
          <w:szCs w:val="28"/>
        </w:rPr>
        <w:t>. В связи с этим особое значение приобретает формирование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коммуникативных способностей</w:t>
      </w:r>
      <w:r w:rsidRPr="007E4A09">
        <w:rPr>
          <w:rFonts w:ascii="Times New Roman" w:hAnsi="Times New Roman" w:cs="Times New Roman"/>
          <w:sz w:val="28"/>
          <w:szCs w:val="28"/>
        </w:rPr>
        <w:t> и умений с самого раннего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7E4A09">
        <w:rPr>
          <w:rFonts w:ascii="Times New Roman" w:hAnsi="Times New Roman" w:cs="Times New Roman"/>
          <w:sz w:val="28"/>
          <w:szCs w:val="28"/>
        </w:rPr>
        <w:t>, так как степень сформированности данных умений влияет на процесс социализации ребёнка и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развития личности в целом</w:t>
      </w:r>
      <w:r w:rsidRPr="007E4A09">
        <w:rPr>
          <w:rFonts w:ascii="Times New Roman" w:hAnsi="Times New Roman" w:cs="Times New Roman"/>
          <w:sz w:val="28"/>
          <w:szCs w:val="28"/>
        </w:rPr>
        <w:t>. Общество постоянно испытывает потребность в творческих личностях,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способных активно действовать</w:t>
      </w:r>
      <w:r w:rsidRPr="007E4A09">
        <w:rPr>
          <w:rFonts w:ascii="Times New Roman" w:hAnsi="Times New Roman" w:cs="Times New Roman"/>
          <w:sz w:val="28"/>
          <w:szCs w:val="28"/>
        </w:rPr>
        <w:t>, нестандартно мыслить, находить оригинальные решения любых жизненных проблем, умеющих вербально и не вербально, грамотно и смело выражать свои мысли.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Коммуникативные способности у детей дошкольного возраста включают в себя</w:t>
      </w:r>
      <w:r w:rsidRPr="007E4A09">
        <w:rPr>
          <w:rFonts w:ascii="Times New Roman" w:hAnsi="Times New Roman" w:cs="Times New Roman"/>
          <w:sz w:val="28"/>
          <w:szCs w:val="28"/>
        </w:rPr>
        <w:t>: желание вступать в контакт, умение организовать общение, знание норм и правил в общении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Коммуникативные способности</w:t>
      </w:r>
      <w:r w:rsidRPr="007E4A09">
        <w:rPr>
          <w:rFonts w:ascii="Times New Roman" w:hAnsi="Times New Roman" w:cs="Times New Roman"/>
          <w:sz w:val="28"/>
          <w:szCs w:val="28"/>
        </w:rPr>
        <w:t xml:space="preserve"> позволяют различать те или иные ситуации общения, понимать состояние других людей в различных ситуациях и на основе этого адекватно выстраивать свое поведение. </w:t>
      </w:r>
      <w:proofErr w:type="gramStart"/>
      <w:r w:rsidRPr="007E4A09">
        <w:rPr>
          <w:rFonts w:ascii="Times New Roman" w:hAnsi="Times New Roman" w:cs="Times New Roman"/>
          <w:sz w:val="28"/>
          <w:szCs w:val="28"/>
        </w:rPr>
        <w:t>Оказываясь в какой-либо ситуации общения с взрослыми или сверстниками (в детском саду, на улице, в транспорте и так далее, ребенок с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развитыми коммуникативными способностями сможет понять</w:t>
      </w:r>
      <w:r w:rsidRPr="007E4A09">
        <w:rPr>
          <w:rFonts w:ascii="Times New Roman" w:hAnsi="Times New Roman" w:cs="Times New Roman"/>
          <w:sz w:val="28"/>
          <w:szCs w:val="28"/>
        </w:rPr>
        <w:t>, каковы внешние признаки данной ситуации и по каким правилам в ней нужно действовать.</w:t>
      </w:r>
      <w:proofErr w:type="gramEnd"/>
      <w:r w:rsidRPr="007E4A09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конфликтной или другой напряженной ситуации такой ребенок найдет позитивные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способы ее преобразования</w:t>
      </w:r>
      <w:r w:rsidRPr="007E4A09">
        <w:rPr>
          <w:rFonts w:ascii="Times New Roman" w:hAnsi="Times New Roman" w:cs="Times New Roman"/>
          <w:sz w:val="28"/>
          <w:szCs w:val="28"/>
        </w:rPr>
        <w:t>. Ведь для большинства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 w:rsidRPr="007E4A09">
        <w:rPr>
          <w:rFonts w:ascii="Times New Roman" w:hAnsi="Times New Roman" w:cs="Times New Roman"/>
          <w:sz w:val="28"/>
          <w:szCs w:val="28"/>
        </w:rPr>
        <w:t> невероятно трудно вести себя по отношению к другим детям дружелюбно, доброжелательно, вместе добиваться каких-либо результатов. Дети, которые не обладают данными качествами,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способны</w:t>
      </w:r>
      <w:r w:rsidRPr="007E4A09">
        <w:rPr>
          <w:rFonts w:ascii="Times New Roman" w:hAnsi="Times New Roman" w:cs="Times New Roman"/>
          <w:sz w:val="28"/>
          <w:szCs w:val="28"/>
        </w:rPr>
        <w:t> спровоцировать конфликт.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Коммуникативные способности – это способность к общению</w:t>
      </w:r>
      <w:r w:rsidRPr="007E4A09">
        <w:rPr>
          <w:rFonts w:ascii="Times New Roman" w:hAnsi="Times New Roman" w:cs="Times New Roman"/>
          <w:sz w:val="28"/>
          <w:szCs w:val="28"/>
        </w:rPr>
        <w:t>, которую необходимо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развивать с раннего возраста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Встаёт вопрос, </w:t>
      </w:r>
      <w:r w:rsidRPr="007E4A09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Pr="007E4A09">
        <w:rPr>
          <w:rFonts w:ascii="Times New Roman" w:hAnsi="Times New Roman" w:cs="Times New Roman"/>
          <w:sz w:val="28"/>
          <w:szCs w:val="28"/>
        </w:rPr>
        <w:t> чего мы можем сформировать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дошкольника коммуникативные способности</w:t>
      </w:r>
      <w:r w:rsidRPr="007E4A09">
        <w:rPr>
          <w:rFonts w:ascii="Times New Roman" w:hAnsi="Times New Roman" w:cs="Times New Roman"/>
          <w:sz w:val="28"/>
          <w:szCs w:val="28"/>
        </w:rPr>
        <w:t>?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lastRenderedPageBreak/>
        <w:t>Таким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средством может быть – игра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> – что может быть интереснее и значимее для ребёнка?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> – это не просто любимое занятие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, это ведущий вид деятельности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7E4A09">
        <w:rPr>
          <w:rFonts w:ascii="Times New Roman" w:hAnsi="Times New Roman" w:cs="Times New Roman"/>
          <w:sz w:val="28"/>
          <w:szCs w:val="28"/>
        </w:rPr>
        <w:t>. Она оказывает значительное влияние на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 ребёнка</w:t>
      </w:r>
      <w:r w:rsidRPr="007E4A09">
        <w:rPr>
          <w:rFonts w:ascii="Times New Roman" w:hAnsi="Times New Roman" w:cs="Times New Roman"/>
          <w:sz w:val="28"/>
          <w:szCs w:val="28"/>
        </w:rPr>
        <w:t>. В игре моделируются реальные отношения взрослых, происходит осмысление детьми различных явлений действительности</w:t>
      </w:r>
      <w:proofErr w:type="gramStart"/>
      <w:r w:rsidRPr="007E4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4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4A09">
        <w:rPr>
          <w:rFonts w:ascii="Times New Roman" w:hAnsi="Times New Roman" w:cs="Times New Roman"/>
          <w:sz w:val="28"/>
          <w:szCs w:val="28"/>
        </w:rPr>
        <w:t>оздаются благоприятные условия для формирования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коммуникативных способностей и умений Игра</w:t>
      </w:r>
      <w:r w:rsidRPr="007E4A09">
        <w:rPr>
          <w:rFonts w:ascii="Times New Roman" w:hAnsi="Times New Roman" w:cs="Times New Roman"/>
          <w:sz w:val="28"/>
          <w:szCs w:val="28"/>
        </w:rPr>
        <w:t> – наиболее доступный ребенку, интересный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7E4A09">
        <w:rPr>
          <w:rFonts w:ascii="Times New Roman" w:hAnsi="Times New Roman" w:cs="Times New Roman"/>
          <w:sz w:val="28"/>
          <w:szCs w:val="28"/>
        </w:rPr>
        <w:t> переработки выражения эмоций, впечатлений. В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дошкольном возрасте сюжетно</w:t>
      </w:r>
      <w:r w:rsidRPr="007E4A09">
        <w:rPr>
          <w:rFonts w:ascii="Times New Roman" w:hAnsi="Times New Roman" w:cs="Times New Roman"/>
          <w:sz w:val="28"/>
          <w:szCs w:val="28"/>
        </w:rPr>
        <w:t>-ролевые игры предоставляют большие возможности для формирования умения взаимодействовать с окружающими людьми.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Правила поведения обязательные при проведении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сюжетно - ролевой игры</w:t>
      </w:r>
      <w:r w:rsidRPr="007E4A09">
        <w:rPr>
          <w:rFonts w:ascii="Times New Roman" w:hAnsi="Times New Roman" w:cs="Times New Roman"/>
          <w:sz w:val="28"/>
          <w:szCs w:val="28"/>
        </w:rPr>
        <w:t>, воспитывают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умение контролировать свое поведение, ограничивать импульсивность, договариваться с партнерами,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способствуя</w:t>
      </w:r>
      <w:r w:rsidRPr="007E4A09">
        <w:rPr>
          <w:rFonts w:ascii="Times New Roman" w:hAnsi="Times New Roman" w:cs="Times New Roman"/>
          <w:sz w:val="28"/>
          <w:szCs w:val="28"/>
        </w:rPr>
        <w:t> формированию характера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Организация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сюжетно</w:t>
      </w:r>
      <w:r w:rsidRPr="007E4A09">
        <w:rPr>
          <w:rFonts w:ascii="Times New Roman" w:hAnsi="Times New Roman" w:cs="Times New Roman"/>
          <w:sz w:val="28"/>
          <w:szCs w:val="28"/>
        </w:rPr>
        <w:t> - ролевой игры уже подразумевает вступление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 контакт</w:t>
      </w:r>
      <w:r w:rsidRPr="007E4A09">
        <w:rPr>
          <w:rFonts w:ascii="Times New Roman" w:hAnsi="Times New Roman" w:cs="Times New Roman"/>
          <w:sz w:val="28"/>
          <w:szCs w:val="28"/>
        </w:rPr>
        <w:t>, в общение, как со сверстниками, так и с взрослым, и чем чаще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 организуется</w:t>
      </w:r>
      <w:r w:rsidRPr="007E4A09">
        <w:rPr>
          <w:rFonts w:ascii="Times New Roman" w:hAnsi="Times New Roman" w:cs="Times New Roman"/>
          <w:sz w:val="28"/>
          <w:szCs w:val="28"/>
        </w:rPr>
        <w:t>, тем больше возникает желание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поиграть еще и еще</w:t>
      </w:r>
      <w:r w:rsidRPr="007E4A09">
        <w:rPr>
          <w:rFonts w:ascii="Times New Roman" w:hAnsi="Times New Roman" w:cs="Times New Roman"/>
          <w:sz w:val="28"/>
          <w:szCs w:val="28"/>
        </w:rPr>
        <w:t>. Таким образом, организуя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сюжетно - ролевую игру</w:t>
      </w:r>
      <w:r w:rsidRPr="007E4A09">
        <w:rPr>
          <w:rFonts w:ascii="Times New Roman" w:hAnsi="Times New Roman" w:cs="Times New Roman"/>
          <w:sz w:val="28"/>
          <w:szCs w:val="28"/>
        </w:rPr>
        <w:t>, педагог вовлекает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 прямое общение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Ребёнок в игровой деятельности сталкивается с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необходимостью</w:t>
      </w:r>
      <w:r w:rsidRPr="007E4A09">
        <w:rPr>
          <w:rFonts w:ascii="Times New Roman" w:hAnsi="Times New Roman" w:cs="Times New Roman"/>
          <w:sz w:val="28"/>
          <w:szCs w:val="28"/>
        </w:rPr>
        <w:t>:</w:t>
      </w:r>
    </w:p>
    <w:p w:rsidR="007E4A09" w:rsidRPr="007E4A09" w:rsidRDefault="007E4A09" w:rsidP="004C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устанавливать контакты в игре;</w:t>
      </w:r>
    </w:p>
    <w:p w:rsidR="007E4A09" w:rsidRPr="007E4A09" w:rsidRDefault="007E4A09" w:rsidP="004C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соблюдать нормы поведения;</w:t>
      </w:r>
    </w:p>
    <w:p w:rsidR="007E4A09" w:rsidRPr="007E4A09" w:rsidRDefault="007E4A09" w:rsidP="004C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приспосабливать</w:t>
      </w:r>
      <w:r w:rsidRPr="007E4A09">
        <w:rPr>
          <w:rFonts w:ascii="Times New Roman" w:hAnsi="Times New Roman" w:cs="Times New Roman"/>
          <w:sz w:val="28"/>
          <w:szCs w:val="28"/>
        </w:rPr>
        <w:t> свое поведение к конкретной ситуации;</w:t>
      </w:r>
    </w:p>
    <w:p w:rsidR="007E4A09" w:rsidRPr="007E4A09" w:rsidRDefault="007E4A09" w:rsidP="004C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владеть навыками игровой деятельности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Как научить ребенка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7E4A09">
        <w:rPr>
          <w:rFonts w:ascii="Times New Roman" w:hAnsi="Times New Roman" w:cs="Times New Roman"/>
          <w:sz w:val="28"/>
          <w:szCs w:val="28"/>
        </w:rPr>
        <w:t>, брать на себя роль и действовать?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Наша задача обучить ребёнка игровым навыкам – через игру, специально организованную </w:t>
      </w:r>
      <w:r w:rsidRPr="007E4A09">
        <w:rPr>
          <w:rFonts w:ascii="Times New Roman" w:hAnsi="Times New Roman" w:cs="Times New Roman"/>
          <w:iCs/>
          <w:sz w:val="28"/>
          <w:szCs w:val="28"/>
        </w:rPr>
        <w:t>(но не навязанную)</w:t>
      </w:r>
      <w:r w:rsidRPr="007E4A09">
        <w:rPr>
          <w:rFonts w:ascii="Times New Roman" w:hAnsi="Times New Roman" w:cs="Times New Roman"/>
          <w:sz w:val="28"/>
          <w:szCs w:val="28"/>
        </w:rPr>
        <w:t> воспитателем, при условии что воспитатель - активный участник этой игры, партнёр ребёнка по игре. Воспитатель знакомит ребёнка с новыми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способами построения игры</w:t>
      </w:r>
      <w:r w:rsidRPr="007E4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09">
        <w:rPr>
          <w:rFonts w:ascii="Times New Roman" w:hAnsi="Times New Roman" w:cs="Times New Roman"/>
          <w:sz w:val="28"/>
          <w:szCs w:val="28"/>
        </w:rPr>
        <w:t>направляет на осуществление и пояснение производимых игровых действий, формирует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7E4A09">
        <w:rPr>
          <w:rFonts w:ascii="Times New Roman" w:hAnsi="Times New Roman" w:cs="Times New Roman"/>
          <w:sz w:val="28"/>
          <w:szCs w:val="28"/>
        </w:rPr>
        <w:t xml:space="preserve"> игровые умения в совместной игре, создаёт условия для самостоятельной детской ролевой игры. И, конечно, в игре </w:t>
      </w:r>
      <w:r w:rsidRPr="007E4A09">
        <w:rPr>
          <w:rFonts w:ascii="Times New Roman" w:hAnsi="Times New Roman" w:cs="Times New Roman"/>
          <w:sz w:val="28"/>
          <w:szCs w:val="28"/>
        </w:rPr>
        <w:lastRenderedPageBreak/>
        <w:t>недопустимо со стороны взрослого принуждение, навязывание темы, игровых ролей, формы игры, партнёров для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играющих детей</w:t>
      </w:r>
      <w:r w:rsidRPr="007E4A09">
        <w:rPr>
          <w:rFonts w:ascii="Times New Roman" w:hAnsi="Times New Roman" w:cs="Times New Roman"/>
          <w:sz w:val="28"/>
          <w:szCs w:val="28"/>
        </w:rPr>
        <w:t>. Ребёнок сам выбирает свою игру.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Взаимодействие воспитателя с детьми в повседневной жизни, осуществляемое без принуждения над ребёнком.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Получить у ребёнка приглашения в свою игру – знак величайшего доверия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Тематика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сюжетно</w:t>
      </w:r>
      <w:r w:rsidRPr="007E4A09">
        <w:rPr>
          <w:rFonts w:ascii="Times New Roman" w:hAnsi="Times New Roman" w:cs="Times New Roman"/>
          <w:sz w:val="28"/>
          <w:szCs w:val="28"/>
        </w:rPr>
        <w:t>-ролевых игр меняется с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возрастом играющих</w:t>
      </w:r>
      <w:r w:rsidRPr="007E4A09">
        <w:rPr>
          <w:rFonts w:ascii="Times New Roman" w:hAnsi="Times New Roman" w:cs="Times New Roman"/>
          <w:sz w:val="28"/>
          <w:szCs w:val="28"/>
        </w:rPr>
        <w:t>. Некоторые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сюжеты</w:t>
      </w:r>
      <w:r w:rsidRPr="007E4A09">
        <w:rPr>
          <w:rFonts w:ascii="Times New Roman" w:hAnsi="Times New Roman" w:cs="Times New Roman"/>
          <w:sz w:val="28"/>
          <w:szCs w:val="28"/>
        </w:rPr>
        <w:t> могут встречаться как у младших, так и у старших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дошкольников </w:t>
      </w:r>
      <w:r w:rsidRPr="007E4A09">
        <w:rPr>
          <w:rFonts w:ascii="Times New Roman" w:hAnsi="Times New Roman" w:cs="Times New Roman"/>
          <w:sz w:val="28"/>
          <w:szCs w:val="28"/>
        </w:rPr>
        <w:t>(</w:t>
      </w:r>
      <w:r w:rsidRPr="007E4A09">
        <w:rPr>
          <w:rFonts w:ascii="Times New Roman" w:hAnsi="Times New Roman" w:cs="Times New Roman"/>
          <w:iCs/>
          <w:sz w:val="28"/>
          <w:szCs w:val="28"/>
        </w:rPr>
        <w:t>«Детский сад»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Семья</w:t>
      </w:r>
      <w:r w:rsidRPr="007E4A09">
        <w:rPr>
          <w:rFonts w:ascii="Times New Roman" w:hAnsi="Times New Roman" w:cs="Times New Roman"/>
          <w:iCs/>
          <w:sz w:val="28"/>
          <w:szCs w:val="28"/>
        </w:rPr>
        <w:t>»</w:t>
      </w:r>
      <w:r w:rsidRPr="007E4A09">
        <w:rPr>
          <w:rFonts w:ascii="Times New Roman" w:hAnsi="Times New Roman" w:cs="Times New Roman"/>
          <w:sz w:val="28"/>
          <w:szCs w:val="28"/>
        </w:rPr>
        <w:t> и т. п.). Но, несмотря на то, что существуют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сюжеты</w:t>
      </w:r>
      <w:r w:rsidRPr="007E4A09">
        <w:rPr>
          <w:rFonts w:ascii="Times New Roman" w:hAnsi="Times New Roman" w:cs="Times New Roman"/>
          <w:sz w:val="28"/>
          <w:szCs w:val="28"/>
        </w:rPr>
        <w:t>, общие для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всех дошкольных возрастов</w:t>
      </w:r>
      <w:r w:rsidRPr="007E4A09">
        <w:rPr>
          <w:rFonts w:ascii="Times New Roman" w:hAnsi="Times New Roman" w:cs="Times New Roman"/>
          <w:sz w:val="28"/>
          <w:szCs w:val="28"/>
        </w:rPr>
        <w:t>, они разыгрываются по-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разному</w:t>
      </w:r>
      <w:r w:rsidRPr="007E4A09">
        <w:rPr>
          <w:rFonts w:ascii="Times New Roman" w:hAnsi="Times New Roman" w:cs="Times New Roman"/>
          <w:sz w:val="28"/>
          <w:szCs w:val="28"/>
        </w:rPr>
        <w:t>: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> становится более разнообразной у старших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7E4A09">
        <w:rPr>
          <w:rFonts w:ascii="Times New Roman" w:hAnsi="Times New Roman" w:cs="Times New Roman"/>
          <w:sz w:val="28"/>
          <w:szCs w:val="28"/>
        </w:rPr>
        <w:t>. Каждому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возрасту</w:t>
      </w:r>
      <w:r w:rsidRPr="007E4A09">
        <w:rPr>
          <w:rFonts w:ascii="Times New Roman" w:hAnsi="Times New Roman" w:cs="Times New Roman"/>
          <w:sz w:val="28"/>
          <w:szCs w:val="28"/>
        </w:rPr>
        <w:t> свойственно воспроизводить разные стороны действительности внутри одного и того же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сюжета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Итак, дети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играют</w:t>
      </w:r>
      <w:r w:rsidRPr="007E4A09">
        <w:rPr>
          <w:rFonts w:ascii="Times New Roman" w:hAnsi="Times New Roman" w:cs="Times New Roman"/>
          <w:sz w:val="28"/>
          <w:szCs w:val="28"/>
        </w:rPr>
        <w:t> в сходные игры в любом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7E4A09">
        <w:rPr>
          <w:rFonts w:ascii="Times New Roman" w:hAnsi="Times New Roman" w:cs="Times New Roman"/>
          <w:sz w:val="28"/>
          <w:szCs w:val="28"/>
        </w:rPr>
        <w:t>, но они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играют в них по-разному</w:t>
      </w:r>
      <w:r w:rsidRPr="007E4A09">
        <w:rPr>
          <w:rFonts w:ascii="Times New Roman" w:hAnsi="Times New Roman" w:cs="Times New Roman"/>
          <w:sz w:val="28"/>
          <w:szCs w:val="28"/>
        </w:rPr>
        <w:t>. Поэтому указание на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</w:t>
      </w:r>
      <w:r w:rsidRPr="007E4A09">
        <w:rPr>
          <w:rFonts w:ascii="Times New Roman" w:hAnsi="Times New Roman" w:cs="Times New Roman"/>
          <w:sz w:val="28"/>
          <w:szCs w:val="28"/>
        </w:rPr>
        <w:t> еще не характеризует игру полностью. Наряду с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сюжетом</w:t>
      </w:r>
      <w:r w:rsidRPr="007E4A09">
        <w:rPr>
          <w:rFonts w:ascii="Times New Roman" w:hAnsi="Times New Roman" w:cs="Times New Roman"/>
          <w:sz w:val="28"/>
          <w:szCs w:val="28"/>
        </w:rPr>
        <w:t> надо различать содержание ролевой игры. Содержанием игры является то, что ребёнок выделяет как основной момент деятельности взрослых. Дети разных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возрастных</w:t>
      </w:r>
      <w:r w:rsidRPr="007E4A09">
        <w:rPr>
          <w:rFonts w:ascii="Times New Roman" w:hAnsi="Times New Roman" w:cs="Times New Roman"/>
          <w:sz w:val="28"/>
          <w:szCs w:val="28"/>
        </w:rPr>
        <w:t> групп при игре с одним и тем же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сюжетом</w:t>
      </w:r>
      <w:r w:rsidRPr="007E4A09">
        <w:rPr>
          <w:rFonts w:ascii="Times New Roman" w:hAnsi="Times New Roman" w:cs="Times New Roman"/>
          <w:sz w:val="28"/>
          <w:szCs w:val="28"/>
        </w:rPr>
        <w:t> вносят в неё разное содержание.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Одной из задач организации жизни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трех-четырех лет является формирование умения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рядом</w:t>
      </w:r>
      <w:r w:rsidRPr="007E4A09">
        <w:rPr>
          <w:rFonts w:ascii="Times New Roman" w:hAnsi="Times New Roman" w:cs="Times New Roman"/>
          <w:sz w:val="28"/>
          <w:szCs w:val="28"/>
        </w:rPr>
        <w:t>, не мешая друг другу, воспитание желания охотно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вместе</w:t>
      </w:r>
      <w:r w:rsidRPr="007E4A09">
        <w:rPr>
          <w:rFonts w:ascii="Times New Roman" w:hAnsi="Times New Roman" w:cs="Times New Roman"/>
          <w:sz w:val="28"/>
          <w:szCs w:val="28"/>
        </w:rPr>
        <w:t>, то есть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E4A09">
        <w:rPr>
          <w:rFonts w:ascii="Times New Roman" w:hAnsi="Times New Roman" w:cs="Times New Roman"/>
          <w:sz w:val="28"/>
          <w:szCs w:val="28"/>
        </w:rPr>
        <w:t xml:space="preserve"> навыков совместной игры. На четвёртом году жизни, дети переходят от </w:t>
      </w:r>
      <w:proofErr w:type="spellStart"/>
      <w:r w:rsidRPr="007E4A09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7E4A09">
        <w:rPr>
          <w:rFonts w:ascii="Times New Roman" w:hAnsi="Times New Roman" w:cs="Times New Roman"/>
          <w:sz w:val="28"/>
          <w:szCs w:val="28"/>
        </w:rPr>
        <w:t xml:space="preserve"> игры, в которой ребёнок копирует бытовые действия взрослого, к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сюжетно-ролевой игре</w:t>
      </w:r>
      <w:r w:rsidRPr="007E4A09">
        <w:rPr>
          <w:rFonts w:ascii="Times New Roman" w:hAnsi="Times New Roman" w:cs="Times New Roman"/>
          <w:sz w:val="28"/>
          <w:szCs w:val="28"/>
        </w:rPr>
        <w:t>, отражающей отношения людей, их характеры, настроения, от одиночной игры к совместной игре. Однако ребёнок этого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7E4A09">
        <w:rPr>
          <w:rFonts w:ascii="Times New Roman" w:hAnsi="Times New Roman" w:cs="Times New Roman"/>
          <w:sz w:val="28"/>
          <w:szCs w:val="28"/>
        </w:rPr>
        <w:t> не всегда может объяснить свои действия товарищу по игре, самостоятельно договориться с ним. Ребёнок в этом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7E4A09">
        <w:rPr>
          <w:rFonts w:ascii="Times New Roman" w:hAnsi="Times New Roman" w:cs="Times New Roman"/>
          <w:sz w:val="28"/>
          <w:szCs w:val="28"/>
        </w:rPr>
        <w:t> должен осваивать ролевой диалог </w:t>
      </w:r>
      <w:r w:rsidRPr="007E4A09">
        <w:rPr>
          <w:rFonts w:ascii="Times New Roman" w:hAnsi="Times New Roman" w:cs="Times New Roman"/>
          <w:iCs/>
          <w:sz w:val="28"/>
          <w:szCs w:val="28"/>
        </w:rPr>
        <w:t>(мама, дочка, врач, больной)</w:t>
      </w:r>
      <w:r w:rsidRPr="007E4A09">
        <w:rPr>
          <w:rFonts w:ascii="Times New Roman" w:hAnsi="Times New Roman" w:cs="Times New Roman"/>
          <w:sz w:val="28"/>
          <w:szCs w:val="28"/>
        </w:rPr>
        <w:t> в совместной игре с воспитателем.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Ребёнок берёт в руки куклу и при этом сам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«взрослеет»</w:t>
      </w:r>
      <w:r w:rsidRPr="007E4A09">
        <w:rPr>
          <w:rFonts w:ascii="Times New Roman" w:hAnsi="Times New Roman" w:cs="Times New Roman"/>
          <w:sz w:val="28"/>
          <w:szCs w:val="28"/>
        </w:rPr>
        <w:t>: действия выполняет серьезно, солидно, обстоятельно, всё время, поучая куклу. Это, в свою очередь, обучает и его самого. Детям уже доступно понимание нравственного смысла деятельности людей по уходу за малышами в семье. Игры с куклами всегда социально мотивированы, они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способствуют воспитанию у детей добрых чувств</w:t>
      </w:r>
      <w:r w:rsidRPr="007E4A09">
        <w:rPr>
          <w:rFonts w:ascii="Times New Roman" w:hAnsi="Times New Roman" w:cs="Times New Roman"/>
          <w:sz w:val="28"/>
          <w:szCs w:val="28"/>
        </w:rPr>
        <w:t>: нежности, доброты, жалости, сочувствия, ласки.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lastRenderedPageBreak/>
        <w:t>Ребёнок этого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7E4A09">
        <w:rPr>
          <w:rFonts w:ascii="Times New Roman" w:hAnsi="Times New Roman" w:cs="Times New Roman"/>
          <w:sz w:val="28"/>
          <w:szCs w:val="28"/>
        </w:rPr>
        <w:t> активно ищет повод для совместной деятельности, для установления отношений. В период игры появляются личные симпатии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, желание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вместе</w:t>
      </w:r>
      <w:r w:rsidRPr="007E4A09">
        <w:rPr>
          <w:rFonts w:ascii="Times New Roman" w:hAnsi="Times New Roman" w:cs="Times New Roman"/>
          <w:sz w:val="28"/>
          <w:szCs w:val="28"/>
        </w:rPr>
        <w:t>, интерес к игре другого ребёнка. Под влиянием обогащения содержания игр меняется характер взаимоотношений между детьми. Игры становятся совместными, основанными на общем интересе к ним.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Задача педагога научить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общаться</w:t>
      </w:r>
      <w:r w:rsidRPr="007E4A09">
        <w:rPr>
          <w:rFonts w:ascii="Times New Roman" w:hAnsi="Times New Roman" w:cs="Times New Roman"/>
          <w:sz w:val="28"/>
          <w:szCs w:val="28"/>
        </w:rPr>
        <w:t>, взаимодействовать в конкретных ситуациях, объяснять выбор роли, поступка. Дети в младшем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7E4A09">
        <w:rPr>
          <w:rFonts w:ascii="Times New Roman" w:hAnsi="Times New Roman" w:cs="Times New Roman"/>
          <w:sz w:val="28"/>
          <w:szCs w:val="28"/>
        </w:rPr>
        <w:t> в основном ещё продолжают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 </w:t>
      </w:r>
      <w:r w:rsidRPr="007E4A09">
        <w:rPr>
          <w:rFonts w:ascii="Times New Roman" w:hAnsi="Times New Roman" w:cs="Times New Roman"/>
          <w:iCs/>
          <w:sz w:val="28"/>
          <w:szCs w:val="28"/>
        </w:rPr>
        <w:t>«рядом»</w:t>
      </w:r>
      <w:r w:rsidRPr="007E4A09">
        <w:rPr>
          <w:rFonts w:ascii="Times New Roman" w:hAnsi="Times New Roman" w:cs="Times New Roman"/>
          <w:sz w:val="28"/>
          <w:szCs w:val="28"/>
        </w:rPr>
        <w:t>, но интерес побуждает их всё чаще обращаться к товарищу, пытаются обмениваться игрушками, идеями и советами, взаимодействуют по просьбе воспитателя. Дети тяготеют к совместным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играм со сверстниками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 ходе игры педагогическое руководство заключается в соединении знаний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о правилах поведения с действительными поступками. Советы, напоминания, включение педагога в игру могут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 w:rsidRPr="007E4A09">
        <w:rPr>
          <w:rFonts w:ascii="Times New Roman" w:hAnsi="Times New Roman" w:cs="Times New Roman"/>
          <w:sz w:val="28"/>
          <w:szCs w:val="28"/>
        </w:rPr>
        <w:t> объединению нескольких группировок вместе, преодолению недостатка игровых умений, предупреждению конфликтных ситуаций.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Руководить поведением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 ходе игры нелегко</w:t>
      </w:r>
      <w:r w:rsidRPr="007E4A09">
        <w:rPr>
          <w:rFonts w:ascii="Times New Roman" w:hAnsi="Times New Roman" w:cs="Times New Roman"/>
          <w:sz w:val="28"/>
          <w:szCs w:val="28"/>
        </w:rPr>
        <w:t>. И если такое руководство исходит извне — </w:t>
      </w:r>
      <w:r w:rsidRPr="007E4A09">
        <w:rPr>
          <w:rFonts w:ascii="Times New Roman" w:hAnsi="Times New Roman" w:cs="Times New Roman"/>
          <w:iCs/>
          <w:sz w:val="28"/>
          <w:szCs w:val="28"/>
        </w:rPr>
        <w:t>«со стороны»</w:t>
      </w:r>
      <w:r w:rsidRPr="007E4A09">
        <w:rPr>
          <w:rFonts w:ascii="Times New Roman" w:hAnsi="Times New Roman" w:cs="Times New Roman"/>
          <w:sz w:val="28"/>
          <w:szCs w:val="28"/>
        </w:rPr>
        <w:t> или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«как бы сверху»</w:t>
      </w:r>
      <w:r w:rsidRPr="007E4A09">
        <w:rPr>
          <w:rFonts w:ascii="Times New Roman" w:hAnsi="Times New Roman" w:cs="Times New Roman"/>
          <w:sz w:val="28"/>
          <w:szCs w:val="28"/>
        </w:rPr>
        <w:t>, то оно не достигает цели. Педагогическое руководство в этот период должно осуществляться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«изнутри»</w:t>
      </w:r>
      <w:r w:rsidRPr="007E4A09">
        <w:rPr>
          <w:rFonts w:ascii="Times New Roman" w:hAnsi="Times New Roman" w:cs="Times New Roman"/>
          <w:sz w:val="28"/>
          <w:szCs w:val="28"/>
        </w:rPr>
        <w:t> самой игры.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Также положительное влияние на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E4A09">
        <w:rPr>
          <w:rFonts w:ascii="Times New Roman" w:hAnsi="Times New Roman" w:cs="Times New Roman"/>
          <w:sz w:val="28"/>
          <w:szCs w:val="28"/>
        </w:rPr>
        <w:t> игры влияет анализ хороших игр с детьми после их окончания. Главное, чтобы это было не формальным, а естественным и целесообразным методическим приёмом в педагогическом процессе. При анализе следует обращать внимание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на нравственный аспект игры. Например, отметить, что детям было интересно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потому</w:t>
      </w:r>
      <w:r w:rsidRPr="007E4A09">
        <w:rPr>
          <w:rFonts w:ascii="Times New Roman" w:hAnsi="Times New Roman" w:cs="Times New Roman"/>
          <w:sz w:val="28"/>
          <w:szCs w:val="28"/>
        </w:rPr>
        <w:t>, что Таня была хорошей воспитательницей. Она заботливо относилась к своим детям, была с ними ласковой, доброй. Или Саша оказался настоящим другом. Он был капитаном, но уступил Алеше штурвал.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Совместные игры с детьми вне занятий и регулярное проведение обучающих игр на занятиях, которые широко используются в этой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возрастной группе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способствуют</w:t>
      </w:r>
      <w:r w:rsidRPr="007E4A09">
        <w:rPr>
          <w:rFonts w:ascii="Times New Roman" w:hAnsi="Times New Roman" w:cs="Times New Roman"/>
          <w:sz w:val="28"/>
          <w:szCs w:val="28"/>
        </w:rPr>
        <w:t> обогащению содержания самостоятельных игр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. Наблюдаются положительные изменения и в характере игр. Использование нескольких педагогических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7E4A09">
        <w:rPr>
          <w:rFonts w:ascii="Times New Roman" w:hAnsi="Times New Roman" w:cs="Times New Roman"/>
          <w:sz w:val="28"/>
          <w:szCs w:val="28"/>
        </w:rPr>
        <w:t>, в совокупности позволяют повысить уровень игровой деятельности, повлиять на игровые интересы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 xml:space="preserve">, обогатить их новыми впечатлениями, а, </w:t>
      </w:r>
      <w:r w:rsidRPr="007E4A09">
        <w:rPr>
          <w:rFonts w:ascii="Times New Roman" w:hAnsi="Times New Roman" w:cs="Times New Roman"/>
          <w:sz w:val="28"/>
          <w:szCs w:val="28"/>
        </w:rPr>
        <w:lastRenderedPageBreak/>
        <w:t>следовательно, добиться гораздо более высокого уровня </w:t>
      </w:r>
      <w:proofErr w:type="spellStart"/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коммуникативности</w:t>
      </w:r>
      <w:proofErr w:type="spellEnd"/>
      <w:r w:rsidRPr="007E4A09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Социальная ситуация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7E4A09">
        <w:rPr>
          <w:rFonts w:ascii="Times New Roman" w:hAnsi="Times New Roman" w:cs="Times New Roman"/>
          <w:sz w:val="28"/>
          <w:szCs w:val="28"/>
        </w:rPr>
        <w:t> на пятом году жизни характеризуется дальнейшим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развитием</w:t>
      </w:r>
      <w:r w:rsidRPr="007E4A09">
        <w:rPr>
          <w:rFonts w:ascii="Times New Roman" w:hAnsi="Times New Roman" w:cs="Times New Roman"/>
          <w:sz w:val="28"/>
          <w:szCs w:val="28"/>
        </w:rPr>
        <w:t> игровой деятельности.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Под влиянием целенаправленной воспитательной работы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пятого года жизни возрастает</w:t>
      </w:r>
      <w:r w:rsidRPr="007E4A09">
        <w:rPr>
          <w:rFonts w:ascii="Times New Roman" w:hAnsi="Times New Roman" w:cs="Times New Roman"/>
          <w:sz w:val="28"/>
          <w:szCs w:val="28"/>
        </w:rPr>
        <w:t> интерес к окружающей социальной действительности, появляется более устойчивый интерес к взрослым людям, их взаимоотношениям, к процессу их труда и стремление принять участие в этом труде. Всё это становится условием возникновения игры и определяет характер её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7E4A09">
        <w:rPr>
          <w:rFonts w:ascii="Times New Roman" w:hAnsi="Times New Roman" w:cs="Times New Roman"/>
          <w:sz w:val="28"/>
          <w:szCs w:val="28"/>
        </w:rPr>
        <w:t>. Содержание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сюжетных игр обогащается</w:t>
      </w:r>
      <w:r w:rsidRPr="007E4A09">
        <w:rPr>
          <w:rFonts w:ascii="Times New Roman" w:hAnsi="Times New Roman" w:cs="Times New Roman"/>
          <w:sz w:val="28"/>
          <w:szCs w:val="28"/>
        </w:rPr>
        <w:t>: от разыгрывания бытовых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сюжетов</w:t>
      </w:r>
      <w:r w:rsidRPr="007E4A09">
        <w:rPr>
          <w:rFonts w:ascii="Times New Roman" w:hAnsi="Times New Roman" w:cs="Times New Roman"/>
          <w:sz w:val="28"/>
          <w:szCs w:val="28"/>
        </w:rPr>
        <w:t> ребёнок переходит к отражению взрослых профессиональных отношений, появляются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сюжеты</w:t>
      </w:r>
      <w:r w:rsidRPr="007E4A09">
        <w:rPr>
          <w:rFonts w:ascii="Times New Roman" w:hAnsi="Times New Roman" w:cs="Times New Roman"/>
          <w:sz w:val="28"/>
          <w:szCs w:val="28"/>
        </w:rPr>
        <w:t> с фантастическими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09">
        <w:rPr>
          <w:rFonts w:ascii="Times New Roman" w:hAnsi="Times New Roman" w:cs="Times New Roman"/>
          <w:sz w:val="28"/>
          <w:szCs w:val="28"/>
        </w:rPr>
        <w:t>элементами.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Наряду с этим появляются и новые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сюжеты</w:t>
      </w:r>
      <w:r w:rsidRPr="007E4A09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7E4A09">
        <w:rPr>
          <w:rFonts w:ascii="Times New Roman" w:hAnsi="Times New Roman" w:cs="Times New Roman"/>
          <w:iCs/>
          <w:sz w:val="28"/>
          <w:szCs w:val="28"/>
        </w:rPr>
        <w:t>«Зоопарк»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«Прачечная»</w:t>
      </w:r>
      <w:r w:rsidRPr="007E4A09">
        <w:rPr>
          <w:rFonts w:ascii="Times New Roman" w:hAnsi="Times New Roman" w:cs="Times New Roman"/>
          <w:sz w:val="28"/>
          <w:szCs w:val="28"/>
        </w:rPr>
        <w:t> (выдача и приём белья,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«Путешествие на корабле»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«День рождения»</w:t>
      </w:r>
      <w:r w:rsidRPr="007E4A09">
        <w:rPr>
          <w:rFonts w:ascii="Times New Roman" w:hAnsi="Times New Roman" w:cs="Times New Roman"/>
          <w:sz w:val="28"/>
          <w:szCs w:val="28"/>
        </w:rPr>
        <w:t> и т. д., которые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свидетельствуют</w:t>
      </w:r>
      <w:r w:rsidRPr="007E4A09">
        <w:rPr>
          <w:rFonts w:ascii="Times New Roman" w:hAnsi="Times New Roman" w:cs="Times New Roman"/>
          <w:sz w:val="28"/>
          <w:szCs w:val="28"/>
        </w:rPr>
        <w:t> о расширении кругозора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, о появлении у них новых игровых интересов.</w:t>
      </w:r>
      <w:proofErr w:type="gramEnd"/>
      <w:r w:rsidRPr="007E4A09">
        <w:rPr>
          <w:rFonts w:ascii="Times New Roman" w:hAnsi="Times New Roman" w:cs="Times New Roman"/>
          <w:sz w:val="28"/>
          <w:szCs w:val="28"/>
        </w:rPr>
        <w:t xml:space="preserve"> Следовательно, в данной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возрастной</w:t>
      </w:r>
      <w:r w:rsidRPr="007E4A09">
        <w:rPr>
          <w:rFonts w:ascii="Times New Roman" w:hAnsi="Times New Roman" w:cs="Times New Roman"/>
          <w:sz w:val="28"/>
          <w:szCs w:val="28"/>
        </w:rPr>
        <w:t> группе обращается внимание, с одной стороны, на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E4A09">
        <w:rPr>
          <w:rFonts w:ascii="Times New Roman" w:hAnsi="Times New Roman" w:cs="Times New Roman"/>
          <w:sz w:val="28"/>
          <w:szCs w:val="28"/>
        </w:rPr>
        <w:t> игры как деятельности и, с другой стороны, на формирование положительных </w:t>
      </w:r>
      <w:r w:rsidRPr="007E4A09">
        <w:rPr>
          <w:rFonts w:ascii="Times New Roman" w:hAnsi="Times New Roman" w:cs="Times New Roman"/>
          <w:iCs/>
          <w:sz w:val="28"/>
          <w:szCs w:val="28"/>
        </w:rPr>
        <w:t>(игровых и реальных)</w:t>
      </w:r>
      <w:r w:rsidRPr="007E4A09">
        <w:rPr>
          <w:rFonts w:ascii="Times New Roman" w:hAnsi="Times New Roman" w:cs="Times New Roman"/>
          <w:sz w:val="28"/>
          <w:szCs w:val="28"/>
        </w:rPr>
        <w:t> взаимоотношений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 игре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Объединяясь в игре, дети учатся распределять роли, учитывая желание ровесников; оказывать посильную помощь товарищам, уступать игрушку;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вместе</w:t>
      </w:r>
      <w:r w:rsidRPr="007E4A09">
        <w:rPr>
          <w:rFonts w:ascii="Times New Roman" w:hAnsi="Times New Roman" w:cs="Times New Roman"/>
          <w:sz w:val="28"/>
          <w:szCs w:val="28"/>
        </w:rPr>
        <w:t>; приглашать нерешительных и застенчивых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 общую игру</w:t>
      </w:r>
      <w:r w:rsidRPr="007E4A09">
        <w:rPr>
          <w:rFonts w:ascii="Times New Roman" w:hAnsi="Times New Roman" w:cs="Times New Roman"/>
          <w:sz w:val="28"/>
          <w:szCs w:val="28"/>
        </w:rPr>
        <w:t>, предлагая им интересную и доступную роль. Вопрос о взаимоотношениях в игровых объединениях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пятого года жизни </w:t>
      </w:r>
      <w:r w:rsidRPr="007E4A09">
        <w:rPr>
          <w:rFonts w:ascii="Times New Roman" w:hAnsi="Times New Roman" w:cs="Times New Roman"/>
          <w:iCs/>
          <w:sz w:val="28"/>
          <w:szCs w:val="28"/>
        </w:rPr>
        <w:t>(в так называемых малых группах)</w:t>
      </w:r>
      <w:r w:rsidRPr="007E4A09">
        <w:rPr>
          <w:rFonts w:ascii="Times New Roman" w:hAnsi="Times New Roman" w:cs="Times New Roman"/>
          <w:sz w:val="28"/>
          <w:szCs w:val="28"/>
        </w:rPr>
        <w:t> особенно актуален.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Нужно добиваться, чтобы уже в первых совместных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играх детей</w:t>
      </w:r>
      <w:r w:rsidRPr="007E4A09">
        <w:rPr>
          <w:rFonts w:ascii="Times New Roman" w:hAnsi="Times New Roman" w:cs="Times New Roman"/>
          <w:sz w:val="28"/>
          <w:szCs w:val="28"/>
        </w:rPr>
        <w:t> складывались прочные дружеские объединения, которые строились бы на добрых взаимоотношениях, общих интересах, положительной нравственной направленности.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Решительный перелом в отношении к сверстнику происходит в середине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7E4A09">
        <w:rPr>
          <w:rFonts w:ascii="Times New Roman" w:hAnsi="Times New Roman" w:cs="Times New Roman"/>
          <w:sz w:val="28"/>
          <w:szCs w:val="28"/>
        </w:rPr>
        <w:t>. Сверстник по своей привлекательности начинает обгонять взрослого и занимать всё большее место в их жизни. Они уже сознательно предпочитают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с другим ребёнком</w:t>
      </w:r>
      <w:r w:rsidRPr="007E4A09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gramStart"/>
      <w:r w:rsidRPr="007E4A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4A09">
        <w:rPr>
          <w:rFonts w:ascii="Times New Roman" w:hAnsi="Times New Roman" w:cs="Times New Roman"/>
          <w:sz w:val="28"/>
          <w:szCs w:val="28"/>
        </w:rPr>
        <w:t xml:space="preserve"> взрослым или в одиночку.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отчётливо выражена потребность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7E4A09">
        <w:rPr>
          <w:rFonts w:ascii="Times New Roman" w:hAnsi="Times New Roman" w:cs="Times New Roman"/>
          <w:sz w:val="28"/>
          <w:szCs w:val="28"/>
        </w:rPr>
        <w:t xml:space="preserve"> вместе </w:t>
      </w:r>
      <w:r w:rsidRPr="007E4A09">
        <w:rPr>
          <w:rFonts w:ascii="Times New Roman" w:hAnsi="Times New Roman" w:cs="Times New Roman"/>
          <w:sz w:val="28"/>
          <w:szCs w:val="28"/>
        </w:rPr>
        <w:lastRenderedPageBreak/>
        <w:t>со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сверстниками</w:t>
      </w:r>
      <w:r w:rsidRPr="007E4A09">
        <w:rPr>
          <w:rFonts w:ascii="Times New Roman" w:hAnsi="Times New Roman" w:cs="Times New Roman"/>
          <w:sz w:val="28"/>
          <w:szCs w:val="28"/>
        </w:rPr>
        <w:t>: ребёнок ищет товарищей для совместных игр и переживает радость не только от самих игр, но и от общения с товарищами по игре. Взаимоотношения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укрепляются по мере того, как формируются умения оказывать помощь в игре, вместе убирать игрушки, следить за порядком в группе. В этом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7E4A09">
        <w:rPr>
          <w:rFonts w:ascii="Times New Roman" w:hAnsi="Times New Roman" w:cs="Times New Roman"/>
          <w:sz w:val="28"/>
          <w:szCs w:val="28"/>
        </w:rPr>
        <w:t> детям нужно сотрудничество и содержательное общение. А главным содержанием общения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дошкольников может быть только игра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Необходимо расширять жизненные и игровые представления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, раскрывая смысл отношений между людьми в профессиональной деятельности. Дети живо интересуются профессиональной деятельностью взрослых. Они любят наблюдать, как мама дома гладит бельё, как продавец в магазине ловко взвешивает товар.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Играя</w:t>
      </w:r>
      <w:r w:rsidRPr="007E4A09">
        <w:rPr>
          <w:rFonts w:ascii="Times New Roman" w:hAnsi="Times New Roman" w:cs="Times New Roman"/>
          <w:sz w:val="28"/>
          <w:szCs w:val="28"/>
        </w:rPr>
        <w:t>, дети подражают положительным взаимоотношениям взрослых, упражняются в употреблении вежливых слов.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Ребёнок в реальной жизни ещё не готов к овладению многими деятельностями, но с увлечением может это делать в игре.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Очень важно обращать внимание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на отношения между ролевыми персонажами. Создавать ситуации, вызывающие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эмоциональную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реакцию</w:t>
      </w:r>
      <w:r w:rsidRPr="007E4A09">
        <w:rPr>
          <w:rFonts w:ascii="Times New Roman" w:hAnsi="Times New Roman" w:cs="Times New Roman"/>
          <w:sz w:val="28"/>
          <w:szCs w:val="28"/>
        </w:rPr>
        <w:t>: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• парикмахер «нечаянно покрасила волосы клиента в синий цвет;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• в кафе работает повар, который неправильно готовит – в мороженое он кладёт соус, а бутерброды поливает шоколадом.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Подобные ситуации показывают, что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> – занятие несерьёзное,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 можно весело</w:t>
      </w:r>
      <w:r w:rsidRPr="007E4A09">
        <w:rPr>
          <w:rFonts w:ascii="Times New Roman" w:hAnsi="Times New Roman" w:cs="Times New Roman"/>
          <w:sz w:val="28"/>
          <w:szCs w:val="28"/>
        </w:rPr>
        <w:t>, можно придумывать всякие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«нелепицы»</w:t>
      </w:r>
      <w:r w:rsidRPr="007E4A09">
        <w:rPr>
          <w:rFonts w:ascii="Times New Roman" w:hAnsi="Times New Roman" w:cs="Times New Roman"/>
          <w:sz w:val="28"/>
          <w:szCs w:val="28"/>
        </w:rPr>
        <w:t> самим.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Таким образом, воспитатель, используя разнообразные приёмы руководства, поддерживает интерес к игре, возникшей по инициативе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,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расширяется круг представлений о заинтересовавшем явлении. С этой целью проводятся совместные обсуждения, на которых детям предлагается подумать, во что они будут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7E4A09">
        <w:rPr>
          <w:rFonts w:ascii="Times New Roman" w:hAnsi="Times New Roman" w:cs="Times New Roman"/>
          <w:sz w:val="28"/>
          <w:szCs w:val="28"/>
        </w:rPr>
        <w:t>, что им нужно для игры, где лучше разместить разные постройки и т. п. Игровой интерес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приобретает более активный, действенный характер. Проявление активности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 xml:space="preserve"> пятого года жизни выражается в их стремлении познакомиться с теми явлениями действительности, которые составляют содержание игры, в желании взять на себя определённую роль и </w:t>
      </w:r>
      <w:r w:rsidRPr="007E4A09">
        <w:rPr>
          <w:rFonts w:ascii="Times New Roman" w:hAnsi="Times New Roman" w:cs="Times New Roman"/>
          <w:sz w:val="28"/>
          <w:szCs w:val="28"/>
        </w:rPr>
        <w:lastRenderedPageBreak/>
        <w:t>активно действовать в роли, стремление овладеть необходимыми для этого игровыми действиями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 результате у ребёнка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развиваются волевые качества</w:t>
      </w:r>
      <w:r w:rsidRPr="007E4A09">
        <w:rPr>
          <w:rFonts w:ascii="Times New Roman" w:hAnsi="Times New Roman" w:cs="Times New Roman"/>
          <w:sz w:val="28"/>
          <w:szCs w:val="28"/>
        </w:rPr>
        <w:t>: самостоятельность, инициатива, лидерство, умение организовать сверстников в игре.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Сюжетно-ролевая игра</w:t>
      </w:r>
      <w:r w:rsidRPr="007E4A09">
        <w:rPr>
          <w:rFonts w:ascii="Times New Roman" w:hAnsi="Times New Roman" w:cs="Times New Roman"/>
          <w:sz w:val="28"/>
          <w:szCs w:val="28"/>
        </w:rPr>
        <w:t> формирует нравственность ребёнка через положительное влияние коллективного общения, ситуации выбора поступка, линии поведения. Эмоциональность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7E4A09">
        <w:rPr>
          <w:rFonts w:ascii="Times New Roman" w:hAnsi="Times New Roman" w:cs="Times New Roman"/>
          <w:sz w:val="28"/>
          <w:szCs w:val="28"/>
        </w:rPr>
        <w:t> под воздействием неравнодушного отношения к роли, её толкованию, идентификации себя с персонажем, выражающей в форме сочувствия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А самое главное то, что положительные изменения в игровой деятельности, достижения в формировании игровых интересов, выполнению ими правил не могли не сказаться на реальных взаимоотношениях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развитию их коммуникативных способностей и умений</w:t>
      </w:r>
      <w:r w:rsidRPr="007E4A09">
        <w:rPr>
          <w:rFonts w:ascii="Times New Roman" w:hAnsi="Times New Roman" w:cs="Times New Roman"/>
          <w:sz w:val="28"/>
          <w:szCs w:val="28"/>
        </w:rPr>
        <w:t>. У значительного числа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укрепились умения дружно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7E4A09">
        <w:rPr>
          <w:rFonts w:ascii="Times New Roman" w:hAnsi="Times New Roman" w:cs="Times New Roman"/>
          <w:sz w:val="28"/>
          <w:szCs w:val="28"/>
        </w:rPr>
        <w:t> вместе с другими детьми.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Возросло</w:t>
      </w:r>
      <w:r w:rsidRPr="007E4A09">
        <w:rPr>
          <w:rFonts w:ascii="Times New Roman" w:hAnsi="Times New Roman" w:cs="Times New Roman"/>
          <w:sz w:val="28"/>
          <w:szCs w:val="28"/>
        </w:rPr>
        <w:t> количество устойчивых игровых группировок, возникших на основе взаимной симпатии и сформированных общих интересов.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Игра старших детей</w:t>
      </w:r>
      <w:r w:rsidRPr="007E4A09">
        <w:rPr>
          <w:rFonts w:ascii="Times New Roman" w:hAnsi="Times New Roman" w:cs="Times New Roman"/>
          <w:sz w:val="28"/>
          <w:szCs w:val="28"/>
        </w:rPr>
        <w:t> вступает в пору своего расцвета. Общение со сверстниками становится ведущей потребностью. Игровая деятельность ещё более усложняется. Для ребёнка на первый план выдвигается смена ролей и своеобразие каждой исполняемой им роли. Дети сначала меняют роли в разных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играх</w:t>
      </w:r>
      <w:r w:rsidRPr="007E4A09">
        <w:rPr>
          <w:rFonts w:ascii="Times New Roman" w:hAnsi="Times New Roman" w:cs="Times New Roman"/>
          <w:sz w:val="28"/>
          <w:szCs w:val="28"/>
        </w:rPr>
        <w:t>, а потом в одной игре.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в этом возрасте развито</w:t>
      </w:r>
      <w:r w:rsidRPr="007E4A09">
        <w:rPr>
          <w:rFonts w:ascii="Times New Roman" w:hAnsi="Times New Roman" w:cs="Times New Roman"/>
          <w:sz w:val="28"/>
          <w:szCs w:val="28"/>
        </w:rPr>
        <w:t> умение самостоятельно объединяться в игру, договариваться о последовательности совместных действий, отображать характерные черты игрового образа.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Развитие в старшем дошкольном возрасте коммуникативных способностей</w:t>
      </w:r>
      <w:r w:rsidRPr="007E4A09">
        <w:rPr>
          <w:rFonts w:ascii="Times New Roman" w:hAnsi="Times New Roman" w:cs="Times New Roman"/>
          <w:sz w:val="28"/>
          <w:szCs w:val="28"/>
        </w:rPr>
        <w:t> и умений взаимодействовать и общаться связано, прежде всего, со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способностью</w:t>
      </w:r>
      <w:r w:rsidRPr="007E4A09">
        <w:rPr>
          <w:rFonts w:ascii="Times New Roman" w:hAnsi="Times New Roman" w:cs="Times New Roman"/>
          <w:sz w:val="28"/>
          <w:szCs w:val="28"/>
        </w:rPr>
        <w:t> принятия и разыгрывания ролей. Для ребёнка роль – это образец того, как надо действовать, исходя из этого образца, ребёнок оценивает поведение участников игры, а затем и своё собственное.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Ведущим мотивом игры в старшем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7E4A09">
        <w:rPr>
          <w:rFonts w:ascii="Times New Roman" w:hAnsi="Times New Roman" w:cs="Times New Roman"/>
          <w:sz w:val="28"/>
          <w:szCs w:val="28"/>
        </w:rPr>
        <w:t> становится познавательный интерес, проявляющийся в стремлении познать окружающую действительность, дальнейшим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развитием игровых умений</w:t>
      </w:r>
      <w:r w:rsidRPr="007E4A09">
        <w:rPr>
          <w:rFonts w:ascii="Times New Roman" w:hAnsi="Times New Roman" w:cs="Times New Roman"/>
          <w:sz w:val="28"/>
          <w:szCs w:val="28"/>
        </w:rPr>
        <w:t>, усложнением игровых замыслов.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Сюжетно-ролевая игра</w:t>
      </w:r>
      <w:r w:rsidRPr="007E4A09">
        <w:rPr>
          <w:rFonts w:ascii="Times New Roman" w:hAnsi="Times New Roman" w:cs="Times New Roman"/>
          <w:sz w:val="28"/>
          <w:szCs w:val="28"/>
        </w:rPr>
        <w:t> становится коллективной, соответственно усложняется как сама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 xml:space="preserve">, так и формы взаимодействия между детьми. Дети могут достаточно продолжительное время разговаривать, не совершая при </w:t>
      </w:r>
      <w:r w:rsidRPr="007E4A09">
        <w:rPr>
          <w:rFonts w:ascii="Times New Roman" w:hAnsi="Times New Roman" w:cs="Times New Roman"/>
          <w:sz w:val="28"/>
          <w:szCs w:val="28"/>
        </w:rPr>
        <w:lastRenderedPageBreak/>
        <w:t>этом никаких практических действий. Меняются и отношения между ними. </w:t>
      </w:r>
      <w:r w:rsidRPr="007E4A09">
        <w:rPr>
          <w:rFonts w:ascii="Times New Roman" w:hAnsi="Times New Roman" w:cs="Times New Roman"/>
          <w:bCs/>
          <w:sz w:val="28"/>
          <w:szCs w:val="28"/>
        </w:rPr>
        <w:t>Возрастает</w:t>
      </w:r>
      <w:r w:rsidRPr="007E4A09">
        <w:rPr>
          <w:rFonts w:ascii="Times New Roman" w:hAnsi="Times New Roman" w:cs="Times New Roman"/>
          <w:sz w:val="28"/>
          <w:szCs w:val="28"/>
        </w:rPr>
        <w:t> дружелюбность и эмоциональная вовлеченность в деятельность и переживания сверстника.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Развивается содержание игры</w:t>
      </w:r>
      <w:r w:rsidRPr="007E4A09">
        <w:rPr>
          <w:rFonts w:ascii="Times New Roman" w:hAnsi="Times New Roman" w:cs="Times New Roman"/>
          <w:sz w:val="28"/>
          <w:szCs w:val="28"/>
        </w:rPr>
        <w:t>. В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играх старших детей</w:t>
      </w:r>
      <w:r w:rsidRPr="007E4A09">
        <w:rPr>
          <w:rFonts w:ascii="Times New Roman" w:hAnsi="Times New Roman" w:cs="Times New Roman"/>
          <w:sz w:val="28"/>
          <w:szCs w:val="28"/>
        </w:rPr>
        <w:t> наряду с действиями начинают отражаться разнообразные общественные отношения, поступки. Мама проявляет заботу о дочке, причём не только кормит, купает, одевает, но и воспитывает, читает книжки, ведёт к врачу. В свою очередь врач не только делает уколы, ставит градусник, но и заботливо уговаривает, успокаивает больную.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Одной из самых любимых игр продолжает оставаться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 в </w:t>
      </w:r>
      <w:r w:rsidRPr="007E4A09">
        <w:rPr>
          <w:rFonts w:ascii="Times New Roman" w:hAnsi="Times New Roman" w:cs="Times New Roman"/>
          <w:iCs/>
          <w:sz w:val="28"/>
          <w:szCs w:val="28"/>
        </w:rPr>
        <w:t>«Семью»</w:t>
      </w:r>
      <w:r w:rsidRPr="007E4A09">
        <w:rPr>
          <w:rFonts w:ascii="Times New Roman" w:hAnsi="Times New Roman" w:cs="Times New Roman"/>
          <w:sz w:val="28"/>
          <w:szCs w:val="28"/>
        </w:rPr>
        <w:t>. Предметом детских чу</w:t>
      </w:r>
      <w:proofErr w:type="gramStart"/>
      <w:r w:rsidRPr="007E4A09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7E4A09">
        <w:rPr>
          <w:rFonts w:ascii="Times New Roman" w:hAnsi="Times New Roman" w:cs="Times New Roman"/>
          <w:sz w:val="28"/>
          <w:szCs w:val="28"/>
        </w:rPr>
        <w:t>ановятся взаимоотношения членов семьи.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 игр типа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«Как будто дома у нас младенец»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«Как будто дома папа и дедушка, а мамы нет дома»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«Мамин праздник»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«Праздник в семье»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«День рождения куклы»</w:t>
      </w:r>
      <w:r w:rsidRPr="007E4A09">
        <w:rPr>
          <w:rFonts w:ascii="Times New Roman" w:hAnsi="Times New Roman" w:cs="Times New Roman"/>
          <w:sz w:val="28"/>
          <w:szCs w:val="28"/>
        </w:rPr>
        <w:t> является основой формирования ценных нравственных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чувств</w:t>
      </w:r>
      <w:r w:rsidRPr="007E4A09">
        <w:rPr>
          <w:rFonts w:ascii="Times New Roman" w:hAnsi="Times New Roman" w:cs="Times New Roman"/>
          <w:sz w:val="28"/>
          <w:szCs w:val="28"/>
        </w:rPr>
        <w:t>: гуманность, любовь, сочувствие.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> будит в детях любознательность, желание как можно больше узнать, а стремление воплотить в игре образы своего воображения, фантазии,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способствует творческому развитию личности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Чтобы заинтересовать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предстоящей игрой</w:t>
      </w:r>
      <w:r w:rsidRPr="007E4A09">
        <w:rPr>
          <w:rFonts w:ascii="Times New Roman" w:hAnsi="Times New Roman" w:cs="Times New Roman"/>
          <w:sz w:val="28"/>
          <w:szCs w:val="28"/>
        </w:rPr>
        <w:t>, используются следующие приё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мы</w:t>
      </w:r>
      <w:r w:rsidRPr="007E4A09">
        <w:rPr>
          <w:rFonts w:ascii="Times New Roman" w:hAnsi="Times New Roman" w:cs="Times New Roman"/>
          <w:sz w:val="28"/>
          <w:szCs w:val="28"/>
        </w:rPr>
        <w:t>: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1. Совместное с детьми обсуждение, во что и где хотят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2. </w:t>
      </w:r>
      <w:r w:rsidRPr="007E4A09">
        <w:rPr>
          <w:rFonts w:ascii="Times New Roman" w:hAnsi="Times New Roman" w:cs="Times New Roman"/>
          <w:iCs/>
          <w:sz w:val="28"/>
          <w:szCs w:val="28"/>
        </w:rPr>
        <w:t>«Сюрпризное»</w:t>
      </w:r>
      <w:r w:rsidRPr="007E4A09">
        <w:rPr>
          <w:rFonts w:ascii="Times New Roman" w:hAnsi="Times New Roman" w:cs="Times New Roman"/>
          <w:sz w:val="28"/>
          <w:szCs w:val="28"/>
        </w:rPr>
        <w:t> преподнесение интересного атрибута предполагаемой игры (посылка от инопланетян в игре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«Космонавты»</w:t>
      </w:r>
      <w:r w:rsidRPr="007E4A09">
        <w:rPr>
          <w:rFonts w:ascii="Times New Roman" w:hAnsi="Times New Roman" w:cs="Times New Roman"/>
          <w:sz w:val="28"/>
          <w:szCs w:val="28"/>
        </w:rPr>
        <w:t>, поиск клада по схеме).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  <w:u w:val="single"/>
        </w:rPr>
        <w:t>3. Участие в игре педагога</w:t>
      </w:r>
      <w:r w:rsidRPr="007E4A09">
        <w:rPr>
          <w:rFonts w:ascii="Times New Roman" w:hAnsi="Times New Roman" w:cs="Times New Roman"/>
          <w:sz w:val="28"/>
          <w:szCs w:val="28"/>
        </w:rPr>
        <w:t>: ненавязчивое, тактичное, в роли участника. Можно ввести в игру роль из другого смыслового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контекста</w:t>
      </w:r>
      <w:r w:rsidRPr="007E4A09">
        <w:rPr>
          <w:rFonts w:ascii="Times New Roman" w:hAnsi="Times New Roman" w:cs="Times New Roman"/>
          <w:sz w:val="28"/>
          <w:szCs w:val="28"/>
        </w:rPr>
        <w:t>: </w:t>
      </w:r>
      <w:r w:rsidRPr="007E4A09">
        <w:rPr>
          <w:rFonts w:ascii="Times New Roman" w:hAnsi="Times New Roman" w:cs="Times New Roman"/>
          <w:iCs/>
          <w:sz w:val="28"/>
          <w:szCs w:val="28"/>
        </w:rPr>
        <w:t xml:space="preserve">«Представьте, на берегу показался </w:t>
      </w:r>
      <w:proofErr w:type="spellStart"/>
      <w:r w:rsidRPr="007E4A09">
        <w:rPr>
          <w:rFonts w:ascii="Times New Roman" w:hAnsi="Times New Roman" w:cs="Times New Roman"/>
          <w:iCs/>
          <w:sz w:val="28"/>
          <w:szCs w:val="28"/>
        </w:rPr>
        <w:t>Бармалей</w:t>
      </w:r>
      <w:proofErr w:type="spellEnd"/>
      <w:r w:rsidRPr="007E4A09">
        <w:rPr>
          <w:rFonts w:ascii="Times New Roman" w:hAnsi="Times New Roman" w:cs="Times New Roman"/>
          <w:iCs/>
          <w:sz w:val="28"/>
          <w:szCs w:val="28"/>
        </w:rPr>
        <w:t xml:space="preserve">. Я – </w:t>
      </w:r>
      <w:proofErr w:type="spellStart"/>
      <w:r w:rsidRPr="007E4A09">
        <w:rPr>
          <w:rFonts w:ascii="Times New Roman" w:hAnsi="Times New Roman" w:cs="Times New Roman"/>
          <w:iCs/>
          <w:sz w:val="28"/>
          <w:szCs w:val="28"/>
        </w:rPr>
        <w:t>Бармалей</w:t>
      </w:r>
      <w:proofErr w:type="spellEnd"/>
      <w:r w:rsidRPr="007E4A09">
        <w:rPr>
          <w:rFonts w:ascii="Times New Roman" w:hAnsi="Times New Roman" w:cs="Times New Roman"/>
          <w:iCs/>
          <w:sz w:val="28"/>
          <w:szCs w:val="28"/>
        </w:rPr>
        <w:t>»</w:t>
      </w:r>
      <w:r w:rsidRPr="007E4A09">
        <w:rPr>
          <w:rFonts w:ascii="Times New Roman" w:hAnsi="Times New Roman" w:cs="Times New Roman"/>
          <w:sz w:val="28"/>
          <w:szCs w:val="28"/>
        </w:rPr>
        <w:t>. </w:t>
      </w:r>
      <w:r w:rsidRPr="007E4A09">
        <w:rPr>
          <w:rFonts w:ascii="Times New Roman" w:hAnsi="Times New Roman" w:cs="Times New Roman"/>
          <w:iCs/>
          <w:sz w:val="28"/>
          <w:szCs w:val="28"/>
        </w:rPr>
        <w:t xml:space="preserve">«Баба Яга и </w:t>
      </w:r>
      <w:proofErr w:type="spellStart"/>
      <w:r w:rsidRPr="007E4A09">
        <w:rPr>
          <w:rFonts w:ascii="Times New Roman" w:hAnsi="Times New Roman" w:cs="Times New Roman"/>
          <w:iCs/>
          <w:sz w:val="28"/>
          <w:szCs w:val="28"/>
        </w:rPr>
        <w:t>Кащей</w:t>
      </w:r>
      <w:proofErr w:type="spellEnd"/>
      <w:r w:rsidRPr="007E4A0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E4A09">
        <w:rPr>
          <w:rFonts w:ascii="Times New Roman" w:hAnsi="Times New Roman" w:cs="Times New Roman"/>
          <w:iCs/>
          <w:sz w:val="28"/>
          <w:szCs w:val="28"/>
        </w:rPr>
        <w:t>Бессмертный</w:t>
      </w:r>
      <w:proofErr w:type="gramEnd"/>
      <w:r w:rsidRPr="007E4A09">
        <w:rPr>
          <w:rFonts w:ascii="Times New Roman" w:hAnsi="Times New Roman" w:cs="Times New Roman"/>
          <w:iCs/>
          <w:sz w:val="28"/>
          <w:szCs w:val="28"/>
        </w:rPr>
        <w:t xml:space="preserve"> узнали о Доме красоты»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4. 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Развёртывание нового сюжета</w:t>
      </w:r>
      <w:r w:rsidRPr="007E4A09">
        <w:rPr>
          <w:rFonts w:ascii="Times New Roman" w:hAnsi="Times New Roman" w:cs="Times New Roman"/>
          <w:sz w:val="28"/>
          <w:szCs w:val="28"/>
        </w:rPr>
        <w:t> с разно контекстными ролями в процессе </w:t>
      </w:r>
      <w:r w:rsidRPr="007E4A09">
        <w:rPr>
          <w:rFonts w:ascii="Times New Roman" w:hAnsi="Times New Roman" w:cs="Times New Roman"/>
          <w:iCs/>
          <w:sz w:val="28"/>
          <w:szCs w:val="28"/>
        </w:rPr>
        <w:t>«телефонных разговоров»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5. Придумывание новых историй на основе реалистических событий.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Этот приём расшатывает привычные,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</w:t>
      </w:r>
      <w:r w:rsidRPr="007E4A09">
        <w:rPr>
          <w:rFonts w:ascii="Times New Roman" w:hAnsi="Times New Roman" w:cs="Times New Roman"/>
          <w:bCs/>
          <w:iCs/>
          <w:sz w:val="28"/>
          <w:szCs w:val="28"/>
        </w:rPr>
        <w:t>наигранные</w:t>
      </w:r>
      <w:r w:rsidRPr="007E4A09">
        <w:rPr>
          <w:rFonts w:ascii="Times New Roman" w:hAnsi="Times New Roman" w:cs="Times New Roman"/>
          <w:iCs/>
          <w:sz w:val="28"/>
          <w:szCs w:val="28"/>
        </w:rPr>
        <w:t>»</w:t>
      </w:r>
      <w:r w:rsidRPr="007E4A09">
        <w:rPr>
          <w:rFonts w:ascii="Times New Roman" w:hAnsi="Times New Roman" w:cs="Times New Roman"/>
          <w:sz w:val="28"/>
          <w:szCs w:val="28"/>
        </w:rPr>
        <w:t> детьми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сюжеты</w:t>
      </w:r>
      <w:r w:rsidRPr="007E4A09">
        <w:rPr>
          <w:rFonts w:ascii="Times New Roman" w:hAnsi="Times New Roman" w:cs="Times New Roman"/>
          <w:sz w:val="28"/>
          <w:szCs w:val="28"/>
        </w:rPr>
        <w:t>; неожиданность нового персонажа заставляет самих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разворачивать сюжет в новом направлении</w:t>
      </w:r>
      <w:r w:rsidRPr="007E4A09">
        <w:rPr>
          <w:rFonts w:ascii="Times New Roman" w:hAnsi="Times New Roman" w:cs="Times New Roman"/>
          <w:sz w:val="28"/>
          <w:szCs w:val="28"/>
        </w:rPr>
        <w:t xml:space="preserve">, стимулирует к установлению новых </w:t>
      </w:r>
      <w:r w:rsidRPr="007E4A09">
        <w:rPr>
          <w:rFonts w:ascii="Times New Roman" w:hAnsi="Times New Roman" w:cs="Times New Roman"/>
          <w:sz w:val="28"/>
          <w:szCs w:val="28"/>
        </w:rPr>
        <w:lastRenderedPageBreak/>
        <w:t>ролевых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связей</w:t>
      </w:r>
      <w:r w:rsidRPr="007E4A09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7E4A09">
        <w:rPr>
          <w:rFonts w:ascii="Times New Roman" w:hAnsi="Times New Roman" w:cs="Times New Roman"/>
          <w:iCs/>
          <w:sz w:val="28"/>
          <w:szCs w:val="28"/>
        </w:rPr>
        <w:t>«»</w:t>
      </w:r>
      <w:r w:rsidRPr="007E4A09">
        <w:rPr>
          <w:rFonts w:ascii="Times New Roman" w:hAnsi="Times New Roman" w:cs="Times New Roman"/>
          <w:sz w:val="28"/>
          <w:szCs w:val="28"/>
        </w:rPr>
        <w:t>Красная Шапочка»,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«Мы живые автобусы»</w:t>
      </w:r>
      <w:r w:rsidRPr="007E4A09">
        <w:rPr>
          <w:rFonts w:ascii="Times New Roman" w:hAnsi="Times New Roman" w:cs="Times New Roman"/>
          <w:sz w:val="28"/>
          <w:szCs w:val="28"/>
        </w:rPr>
        <w:t> (метод овеществления,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«Любимый герой»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«Корабль приплыл в Африку»</w:t>
      </w:r>
      <w:r w:rsidRPr="007E4A09">
        <w:rPr>
          <w:rFonts w:ascii="Times New Roman" w:hAnsi="Times New Roman" w:cs="Times New Roman"/>
          <w:sz w:val="28"/>
          <w:szCs w:val="28"/>
        </w:rPr>
        <w:t> и т. д.</w:t>
      </w:r>
      <w:proofErr w:type="gramEnd"/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Игра</w:t>
      </w:r>
      <w:r w:rsidRPr="007E4A09">
        <w:rPr>
          <w:rFonts w:ascii="Times New Roman" w:hAnsi="Times New Roman" w:cs="Times New Roman"/>
          <w:sz w:val="28"/>
          <w:szCs w:val="28"/>
        </w:rPr>
        <w:t>-придумывание формирует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такие умения</w:t>
      </w:r>
      <w:r w:rsidRPr="007E4A09">
        <w:rPr>
          <w:rFonts w:ascii="Times New Roman" w:hAnsi="Times New Roman" w:cs="Times New Roman"/>
          <w:sz w:val="28"/>
          <w:szCs w:val="28"/>
        </w:rPr>
        <w:t>:</w:t>
      </w:r>
    </w:p>
    <w:p w:rsidR="007E4A09" w:rsidRPr="007E4A09" w:rsidRDefault="007E4A09" w:rsidP="004C2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выстраивать новые последовательности событий;</w:t>
      </w:r>
    </w:p>
    <w:p w:rsidR="007E4A09" w:rsidRPr="007E4A09" w:rsidRDefault="007E4A09" w:rsidP="004C2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ориентироваться на партнёров – обозначать для них какое событие ребёнок хотел бы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развернуть</w:t>
      </w:r>
      <w:r w:rsidRPr="007E4A09">
        <w:rPr>
          <w:rFonts w:ascii="Times New Roman" w:hAnsi="Times New Roman" w:cs="Times New Roman"/>
          <w:sz w:val="28"/>
          <w:szCs w:val="28"/>
        </w:rPr>
        <w:t>;</w:t>
      </w:r>
    </w:p>
    <w:p w:rsidR="007E4A09" w:rsidRPr="007E4A09" w:rsidRDefault="007E4A09" w:rsidP="004C2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прислушиваться к мнению партнёров;</w:t>
      </w:r>
    </w:p>
    <w:p w:rsidR="007E4A09" w:rsidRPr="007E4A09" w:rsidRDefault="007E4A09" w:rsidP="004C2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умение комбинировать предложенные идеи самим ребёнком и его партнёром в общем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сюжете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E4A09">
        <w:rPr>
          <w:rFonts w:ascii="Times New Roman" w:hAnsi="Times New Roman" w:cs="Times New Roman"/>
          <w:sz w:val="28"/>
          <w:szCs w:val="28"/>
        </w:rPr>
        <w:t> характерных игр на основе начальных интересов к окружающему является основой формирования больших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играющих коллективов</w:t>
      </w:r>
      <w:r w:rsidRPr="007E4A09">
        <w:rPr>
          <w:rFonts w:ascii="Times New Roman" w:hAnsi="Times New Roman" w:cs="Times New Roman"/>
          <w:sz w:val="28"/>
          <w:szCs w:val="28"/>
        </w:rPr>
        <w:t>, где воспитатель действует как партнёр, руководствуясь в основном косвенными приёмами руководства игры.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Интересная тематика и доброжелательность сверстников привлекают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. Они принимают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всех</w:t>
      </w:r>
      <w:r w:rsidRPr="007E4A09">
        <w:rPr>
          <w:rFonts w:ascii="Times New Roman" w:hAnsi="Times New Roman" w:cs="Times New Roman"/>
          <w:sz w:val="28"/>
          <w:szCs w:val="28"/>
        </w:rPr>
        <w:t>: и тех, кто приходит со своей ролью, и тех, кто просто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скажет</w:t>
      </w:r>
      <w:r w:rsidRPr="007E4A09">
        <w:rPr>
          <w:rFonts w:ascii="Times New Roman" w:hAnsi="Times New Roman" w:cs="Times New Roman"/>
          <w:sz w:val="28"/>
          <w:szCs w:val="28"/>
        </w:rPr>
        <w:t>: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«Можно я с вами буду </w:t>
      </w:r>
      <w:r w:rsidRPr="007E4A09">
        <w:rPr>
          <w:rFonts w:ascii="Times New Roman" w:hAnsi="Times New Roman" w:cs="Times New Roman"/>
          <w:bCs/>
          <w:iCs/>
          <w:sz w:val="28"/>
          <w:szCs w:val="28"/>
        </w:rPr>
        <w:t>играть</w:t>
      </w:r>
      <w:r w:rsidRPr="007E4A09">
        <w:rPr>
          <w:rFonts w:ascii="Times New Roman" w:hAnsi="Times New Roman" w:cs="Times New Roman"/>
          <w:iCs/>
          <w:sz w:val="28"/>
          <w:szCs w:val="28"/>
        </w:rPr>
        <w:t>?»</w:t>
      </w:r>
      <w:r w:rsidRPr="007E4A09">
        <w:rPr>
          <w:rFonts w:ascii="Times New Roman" w:hAnsi="Times New Roman" w:cs="Times New Roman"/>
          <w:sz w:val="28"/>
          <w:szCs w:val="28"/>
        </w:rPr>
        <w:t> Некоторые дети не связаны личной дружбой, но они всегда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играют со сверстниками</w:t>
      </w:r>
      <w:r w:rsidRPr="007E4A09">
        <w:rPr>
          <w:rFonts w:ascii="Times New Roman" w:hAnsi="Times New Roman" w:cs="Times New Roman"/>
          <w:sz w:val="28"/>
          <w:szCs w:val="28"/>
        </w:rPr>
        <w:t>, принимая их в свои игры или подключаясь к уже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развернувшейся игре</w:t>
      </w:r>
      <w:r w:rsidRPr="007E4A09">
        <w:rPr>
          <w:rFonts w:ascii="Times New Roman" w:hAnsi="Times New Roman" w:cs="Times New Roman"/>
          <w:sz w:val="28"/>
          <w:szCs w:val="28"/>
        </w:rPr>
        <w:t>. Таким образом, устойчивость игровых объедений зависит от характера взаимоотношений их участников; умения поддерживать взаимодействие, уступая, проявляя уважение и доброжелательность.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Для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значимо быть принятыми сверстниками.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Они</w:t>
      </w:r>
      <w:r w:rsidRPr="007E4A09">
        <w:rPr>
          <w:rFonts w:ascii="Times New Roman" w:hAnsi="Times New Roman" w:cs="Times New Roman"/>
          <w:sz w:val="28"/>
          <w:szCs w:val="28"/>
        </w:rPr>
        <w:t>:</w:t>
      </w:r>
    </w:p>
    <w:p w:rsidR="007E4A09" w:rsidRPr="007E4A09" w:rsidRDefault="007E4A09" w:rsidP="004C2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придирчиво относятся к выполнению роли (так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«бывает»</w:t>
      </w:r>
      <w:r w:rsidRPr="007E4A09">
        <w:rPr>
          <w:rFonts w:ascii="Times New Roman" w:hAnsi="Times New Roman" w:cs="Times New Roman"/>
          <w:sz w:val="28"/>
          <w:szCs w:val="28"/>
        </w:rPr>
        <w:t> и так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«не бывает»</w:t>
      </w:r>
      <w:r w:rsidRPr="007E4A09">
        <w:rPr>
          <w:rFonts w:ascii="Times New Roman" w:hAnsi="Times New Roman" w:cs="Times New Roman"/>
          <w:sz w:val="28"/>
          <w:szCs w:val="28"/>
        </w:rPr>
        <w:t>);</w:t>
      </w:r>
    </w:p>
    <w:p w:rsidR="007E4A09" w:rsidRPr="007E4A09" w:rsidRDefault="007E4A09" w:rsidP="004C2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стараются соответствовать ожиданиям </w:t>
      </w:r>
      <w:r w:rsidRPr="007E4A09">
        <w:rPr>
          <w:rFonts w:ascii="Times New Roman" w:hAnsi="Times New Roman" w:cs="Times New Roman"/>
          <w:bCs/>
          <w:sz w:val="28"/>
          <w:szCs w:val="28"/>
        </w:rPr>
        <w:t>играющих </w:t>
      </w:r>
      <w:r w:rsidRPr="007E4A09">
        <w:rPr>
          <w:rFonts w:ascii="Times New Roman" w:hAnsi="Times New Roman" w:cs="Times New Roman"/>
          <w:sz w:val="28"/>
          <w:szCs w:val="28"/>
        </w:rPr>
        <w:t>(понимая свою вину, </w:t>
      </w:r>
      <w:proofErr w:type="spellStart"/>
      <w:r w:rsidRPr="007E4A09">
        <w:rPr>
          <w:rFonts w:ascii="Times New Roman" w:hAnsi="Times New Roman" w:cs="Times New Roman"/>
          <w:sz w:val="28"/>
          <w:szCs w:val="28"/>
          <w:u w:val="single"/>
        </w:rPr>
        <w:t>говорят</w:t>
      </w:r>
      <w:proofErr w:type="gramStart"/>
      <w:r w:rsidRPr="007E4A09">
        <w:rPr>
          <w:rFonts w:ascii="Times New Roman" w:hAnsi="Times New Roman" w:cs="Times New Roman"/>
          <w:sz w:val="28"/>
          <w:szCs w:val="28"/>
        </w:rPr>
        <w:t>:</w:t>
      </w:r>
      <w:r w:rsidRPr="007E4A09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Pr="007E4A09">
        <w:rPr>
          <w:rFonts w:ascii="Times New Roman" w:hAnsi="Times New Roman" w:cs="Times New Roman"/>
          <w:iCs/>
          <w:sz w:val="28"/>
          <w:szCs w:val="28"/>
        </w:rPr>
        <w:t>Я</w:t>
      </w:r>
      <w:proofErr w:type="spellEnd"/>
      <w:r w:rsidRPr="007E4A09">
        <w:rPr>
          <w:rFonts w:ascii="Times New Roman" w:hAnsi="Times New Roman" w:cs="Times New Roman"/>
          <w:iCs/>
          <w:sz w:val="28"/>
          <w:szCs w:val="28"/>
        </w:rPr>
        <w:t xml:space="preserve"> больше не буду!»</w:t>
      </w:r>
      <w:r w:rsidRPr="007E4A09">
        <w:rPr>
          <w:rFonts w:ascii="Times New Roman" w:hAnsi="Times New Roman" w:cs="Times New Roman"/>
          <w:sz w:val="28"/>
          <w:szCs w:val="28"/>
        </w:rPr>
        <w:t>);</w:t>
      </w:r>
    </w:p>
    <w:p w:rsidR="007E4A09" w:rsidRPr="007E4A09" w:rsidRDefault="007E4A09" w:rsidP="004C2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отрабатывают нужные для игры действия </w:t>
      </w:r>
      <w:r w:rsidRPr="007E4A09">
        <w:rPr>
          <w:rFonts w:ascii="Times New Roman" w:hAnsi="Times New Roman" w:cs="Times New Roman"/>
          <w:iCs/>
          <w:sz w:val="28"/>
          <w:szCs w:val="28"/>
        </w:rPr>
        <w:t>(дополнительно занимаются с родителями, отрабатывают игровые действия)</w:t>
      </w:r>
      <w:r w:rsidRPr="007E4A09">
        <w:rPr>
          <w:rFonts w:ascii="Times New Roman" w:hAnsi="Times New Roman" w:cs="Times New Roman"/>
          <w:sz w:val="28"/>
          <w:szCs w:val="28"/>
        </w:rPr>
        <w:t>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Обогащение игры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 приводит к развитию</w:t>
      </w:r>
      <w:r w:rsidRPr="007E4A09">
        <w:rPr>
          <w:rFonts w:ascii="Times New Roman" w:hAnsi="Times New Roman" w:cs="Times New Roman"/>
          <w:sz w:val="28"/>
          <w:szCs w:val="28"/>
        </w:rPr>
        <w:t> ролевого взаимодействия, что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способствует развитию коммуникативных способностей</w:t>
      </w:r>
      <w:r w:rsidRPr="007E4A09">
        <w:rPr>
          <w:rFonts w:ascii="Times New Roman" w:hAnsi="Times New Roman" w:cs="Times New Roman"/>
          <w:sz w:val="28"/>
          <w:szCs w:val="28"/>
        </w:rPr>
        <w:t> и умений каждого ребёнка группы.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 игровом коллективе, длительное время увлечённом интересной деятельностью, устанавливаются свои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7E4A09">
        <w:rPr>
          <w:rFonts w:ascii="Times New Roman" w:hAnsi="Times New Roman" w:cs="Times New Roman"/>
          <w:sz w:val="28"/>
          <w:szCs w:val="28"/>
        </w:rPr>
        <w:t>: </w:t>
      </w:r>
      <w:r w:rsidRPr="007E4A09">
        <w:rPr>
          <w:rFonts w:ascii="Times New Roman" w:hAnsi="Times New Roman" w:cs="Times New Roman"/>
          <w:iCs/>
          <w:sz w:val="28"/>
          <w:szCs w:val="28"/>
        </w:rPr>
        <w:t>«всё делить поровну, а не хватает – сделать»</w:t>
      </w:r>
      <w:r w:rsidRPr="007E4A09">
        <w:rPr>
          <w:rFonts w:ascii="Times New Roman" w:hAnsi="Times New Roman" w:cs="Times New Roman"/>
          <w:sz w:val="28"/>
          <w:szCs w:val="28"/>
        </w:rPr>
        <w:t>, </w:t>
      </w:r>
      <w:r w:rsidRPr="007E4A09">
        <w:rPr>
          <w:rFonts w:ascii="Times New Roman" w:hAnsi="Times New Roman" w:cs="Times New Roman"/>
          <w:iCs/>
          <w:sz w:val="28"/>
          <w:szCs w:val="28"/>
        </w:rPr>
        <w:t xml:space="preserve">«если товарищ не справляется с заданием, окажи </w:t>
      </w:r>
      <w:r w:rsidRPr="007E4A09">
        <w:rPr>
          <w:rFonts w:ascii="Times New Roman" w:hAnsi="Times New Roman" w:cs="Times New Roman"/>
          <w:iCs/>
          <w:sz w:val="28"/>
          <w:szCs w:val="28"/>
        </w:rPr>
        <w:lastRenderedPageBreak/>
        <w:t>помощь»</w:t>
      </w:r>
      <w:r w:rsidRPr="007E4A09">
        <w:rPr>
          <w:rFonts w:ascii="Times New Roman" w:hAnsi="Times New Roman" w:cs="Times New Roman"/>
          <w:sz w:val="28"/>
          <w:szCs w:val="28"/>
        </w:rPr>
        <w:t>. Дети на практике видят нормы коллективной </w:t>
      </w:r>
      <w:r w:rsidRPr="007E4A09">
        <w:rPr>
          <w:rFonts w:ascii="Times New Roman" w:hAnsi="Times New Roman" w:cs="Times New Roman"/>
          <w:sz w:val="28"/>
          <w:szCs w:val="28"/>
          <w:u w:val="single"/>
        </w:rPr>
        <w:t>жизни</w:t>
      </w:r>
      <w:r w:rsidRPr="007E4A09">
        <w:rPr>
          <w:rFonts w:ascii="Times New Roman" w:hAnsi="Times New Roman" w:cs="Times New Roman"/>
          <w:sz w:val="28"/>
          <w:szCs w:val="28"/>
        </w:rPr>
        <w:t>: уступать, делиться, сдерживать себя, проявлять чуткость. Дети своими силами воздействуют на поведение своих товарищей, нарушающих дисциплину. У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формируется опыт межличностных взаимоотношений. Зачастую в игре ребёнок проявляет те чувства, которые скрыты для других.</w:t>
      </w:r>
    </w:p>
    <w:p w:rsidR="007E4A09" w:rsidRPr="007E4A09" w:rsidRDefault="007E4A09" w:rsidP="004C24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С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развитием умения создавать развернутый сюжетный замысел</w:t>
      </w:r>
      <w:r w:rsidRPr="007E4A09">
        <w:rPr>
          <w:rFonts w:ascii="Times New Roman" w:hAnsi="Times New Roman" w:cs="Times New Roman"/>
          <w:sz w:val="28"/>
          <w:szCs w:val="28"/>
        </w:rPr>
        <w:t>, планировать совместную деятельность ребёнок подходит к необходимости - найти место </w:t>
      </w:r>
      <w:r w:rsidRPr="007E4A09">
        <w:rPr>
          <w:rFonts w:ascii="Times New Roman" w:hAnsi="Times New Roman" w:cs="Times New Roman"/>
          <w:bCs/>
          <w:sz w:val="28"/>
          <w:szCs w:val="28"/>
        </w:rPr>
        <w:t>среди играющих детей</w:t>
      </w:r>
      <w:r w:rsidRPr="007E4A09">
        <w:rPr>
          <w:rFonts w:ascii="Times New Roman" w:hAnsi="Times New Roman" w:cs="Times New Roman"/>
          <w:sz w:val="28"/>
          <w:szCs w:val="28"/>
        </w:rPr>
        <w:t>, наладить с ними связи, понять их желания и соразмерить с ними собственные желания и возможности. Поэтому дети с индивидуальными особенностями, которые могут привести к возникновению конфликта, проявляя интерес к игре, желание в ней участвовать, идут на взаимные уступки</w:t>
      </w:r>
    </w:p>
    <w:p w:rsidR="007E4A09" w:rsidRPr="007E4A09" w:rsidRDefault="007E4A09" w:rsidP="004C246B">
      <w:p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Задача педагога в процессе </w:t>
      </w:r>
      <w:r w:rsidRPr="007E4A09">
        <w:rPr>
          <w:rFonts w:ascii="Times New Roman" w:hAnsi="Times New Roman" w:cs="Times New Roman"/>
          <w:bCs/>
          <w:sz w:val="28"/>
          <w:szCs w:val="28"/>
        </w:rPr>
        <w:t>развития сюжетно-ролевой игры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E4A09" w:rsidRPr="007E4A09" w:rsidRDefault="007E4A09" w:rsidP="004C2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обращать внимание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на нравственную сторону поступков людей;</w:t>
      </w:r>
    </w:p>
    <w:p w:rsidR="007E4A09" w:rsidRPr="007E4A09" w:rsidRDefault="007E4A09" w:rsidP="004C24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учить видеть и определять характер отношений определённого человека к другим людям, животным и дать ему моральную оценку.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Важно побуждать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E4A09">
        <w:rPr>
          <w:rFonts w:ascii="Times New Roman" w:hAnsi="Times New Roman" w:cs="Times New Roman"/>
          <w:sz w:val="28"/>
          <w:szCs w:val="28"/>
        </w:rPr>
        <w:t> задумываться над мотивами поступка, устанавливать взаимосвязь мотива и результата поступка.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Эффективным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способом</w:t>
      </w:r>
      <w:r w:rsidRPr="007E4A09">
        <w:rPr>
          <w:rFonts w:ascii="Times New Roman" w:hAnsi="Times New Roman" w:cs="Times New Roman"/>
          <w:sz w:val="28"/>
          <w:szCs w:val="28"/>
        </w:rPr>
        <w:t> активного отношения ребёнка к обсуждаемой нравственной проблеме является обращение к уже имеющемуся у него опыту, сравнению пережитых им самим чувств, с чувствами тех людей, сверстников, о которых он узнал из содержания художественного произведения или проблемной ситуации.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А ситуации, требующие поставить себя на место другого, </w:t>
      </w:r>
      <w:r w:rsidRPr="007E4A09">
        <w:rPr>
          <w:rFonts w:ascii="Times New Roman" w:hAnsi="Times New Roman" w:cs="Times New Roman"/>
          <w:bCs/>
          <w:sz w:val="28"/>
          <w:szCs w:val="28"/>
        </w:rPr>
        <w:t>способствуют</w:t>
      </w:r>
      <w:r w:rsidRPr="007E4A09">
        <w:rPr>
          <w:rFonts w:ascii="Times New Roman" w:hAnsi="Times New Roman" w:cs="Times New Roman"/>
          <w:sz w:val="28"/>
          <w:szCs w:val="28"/>
        </w:rPr>
        <w:t> формированию осмысления переживаний других людей, животных.</w:t>
      </w:r>
    </w:p>
    <w:p w:rsidR="007E4A09" w:rsidRPr="007E4A09" w:rsidRDefault="007E4A09" w:rsidP="004C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09">
        <w:rPr>
          <w:rFonts w:ascii="Times New Roman" w:hAnsi="Times New Roman" w:cs="Times New Roman"/>
          <w:sz w:val="28"/>
          <w:szCs w:val="28"/>
        </w:rPr>
        <w:t>От того, как ребёнок общается сейчас, ещё в </w:t>
      </w:r>
      <w:r w:rsidRPr="007E4A09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7E4A09">
        <w:rPr>
          <w:rFonts w:ascii="Times New Roman" w:hAnsi="Times New Roman" w:cs="Times New Roman"/>
          <w:sz w:val="28"/>
          <w:szCs w:val="28"/>
        </w:rPr>
        <w:t>, зависит его будущее. Ведь мы живём в обществе, постоянно налаживая контакты с разными людьми. Если научим ребёнка </w:t>
      </w:r>
      <w:r w:rsidRPr="007E4A09">
        <w:rPr>
          <w:rFonts w:ascii="Times New Roman" w:hAnsi="Times New Roman" w:cs="Times New Roman"/>
          <w:bCs/>
          <w:sz w:val="28"/>
          <w:szCs w:val="28"/>
        </w:rPr>
        <w:t>коммуникативным</w:t>
      </w:r>
      <w:r w:rsidRPr="007E4A09">
        <w:rPr>
          <w:rFonts w:ascii="Times New Roman" w:hAnsi="Times New Roman" w:cs="Times New Roman"/>
          <w:sz w:val="28"/>
          <w:szCs w:val="28"/>
        </w:rPr>
        <w:t> навыкам как можно раньше, то ребёнку будет легко пройти процессы социализации и реализоваться в обществе.</w:t>
      </w:r>
    </w:p>
    <w:p w:rsidR="000E7D6B" w:rsidRPr="007E4A09" w:rsidRDefault="000E7D6B" w:rsidP="004C24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D6B" w:rsidRPr="007E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AA7"/>
    <w:multiLevelType w:val="hybridMultilevel"/>
    <w:tmpl w:val="950E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2985"/>
    <w:multiLevelType w:val="hybridMultilevel"/>
    <w:tmpl w:val="27E4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E2133"/>
    <w:multiLevelType w:val="hybridMultilevel"/>
    <w:tmpl w:val="BE7E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0BE8"/>
    <w:multiLevelType w:val="hybridMultilevel"/>
    <w:tmpl w:val="D80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3"/>
    <w:rsid w:val="000E7D6B"/>
    <w:rsid w:val="00186CD0"/>
    <w:rsid w:val="001A6BB9"/>
    <w:rsid w:val="004C246B"/>
    <w:rsid w:val="007E4A09"/>
    <w:rsid w:val="00E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A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A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A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6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Infords</dc:creator>
  <cp:lastModifiedBy>User</cp:lastModifiedBy>
  <cp:revision>2</cp:revision>
  <dcterms:created xsi:type="dcterms:W3CDTF">2023-04-08T04:12:00Z</dcterms:created>
  <dcterms:modified xsi:type="dcterms:W3CDTF">2023-04-08T04:12:00Z</dcterms:modified>
</cp:coreProperties>
</file>